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80" w:lineRule="exact"/>
        <w:ind w:left="840" w:leftChars="300" w:right="672" w:rightChars="320" w:hanging="210" w:hangingChars="75"/>
        <w:jc w:val="left"/>
        <w:rPr>
          <w:rFonts w:hint="eastAsia"/>
          <w:sz w:val="24"/>
        </w:rPr>
      </w:pPr>
      <w:r>
        <w:rPr>
          <w:rFonts w:hint="eastAsia"/>
          <w:sz w:val="28"/>
        </w:rPr>
        <w:t>（仮称）第三次川越市地球温暖化対策実行計画（区域施策編）策定支援業務委託見積書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（提出先）　</w:t>
      </w:r>
      <w:r>
        <w:rPr>
          <w:rFonts w:hint="eastAsia"/>
          <w:spacing w:val="40"/>
          <w:sz w:val="24"/>
          <w:fitText w:val="1200" w:id="1"/>
        </w:rPr>
        <w:t>川越市</w:t>
      </w:r>
      <w:r>
        <w:rPr>
          <w:rFonts w:hint="eastAsia"/>
          <w:sz w:val="24"/>
          <w:fitText w:val="1200" w:id="1"/>
        </w:rPr>
        <w:t>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6300" w:leftChars="3000" w:firstLineChars="0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>
      <w:pPr>
        <w:pStyle w:val="0"/>
        <w:ind w:left="6300" w:leftChars="30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ind w:left="3360" w:leftChars="16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left="3360" w:leftChars="16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代表者職氏名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見積金額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949"/>
        <w:gridCol w:w="477"/>
        <w:gridCol w:w="478"/>
        <w:gridCol w:w="478"/>
        <w:gridCol w:w="478"/>
        <w:gridCol w:w="478"/>
        <w:gridCol w:w="477"/>
        <w:gridCol w:w="478"/>
        <w:gridCol w:w="478"/>
        <w:gridCol w:w="477"/>
      </w:tblGrid>
      <w:tr>
        <w:trPr>
          <w:trHeight w:val="470" w:hRule="atLeast"/>
        </w:trPr>
        <w:tc>
          <w:tcPr>
            <w:tcW w:w="29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委託業務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463" w:hRule="atLeast"/>
        </w:trPr>
        <w:tc>
          <w:tcPr>
            <w:tcW w:w="2949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消費税額及び地方消費税額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dotted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dotted" w:color="auto" w:sz="4" w:space="0"/>
              <w:bottom w:val="doub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dotted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dotted" w:color="auto" w:sz="4" w:space="0"/>
              <w:bottom w:val="doub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dotted" w:color="auto" w:sz="4" w:space="0"/>
              <w:bottom w:val="doub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dotted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427" w:hRule="atLeast"/>
        </w:trPr>
        <w:tc>
          <w:tcPr>
            <w:tcW w:w="2949" w:type="dxa"/>
            <w:tcBorders>
              <w:top w:val="double" w:color="auto" w:sz="6" w:space="0"/>
              <w:left w:val="double" w:color="auto" w:sz="6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477" w:type="dxa"/>
            <w:tcBorders>
              <w:top w:val="double" w:color="auto" w:sz="6" w:space="0"/>
              <w:left w:val="single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double" w:color="auto" w:sz="6" w:space="0"/>
              <w:left w:val="dotted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double" w:color="auto" w:sz="6" w:space="0"/>
              <w:left w:val="single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double" w:color="auto" w:sz="6" w:space="0"/>
              <w:left w:val="dotted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double" w:color="auto" w:sz="6" w:space="0"/>
              <w:left w:val="dotted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7" w:type="dxa"/>
            <w:tcBorders>
              <w:top w:val="double" w:color="auto" w:sz="6" w:space="0"/>
              <w:left w:val="single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double" w:color="auto" w:sz="6" w:space="0"/>
              <w:left w:val="dotted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8" w:type="dxa"/>
            <w:tcBorders>
              <w:top w:val="double" w:color="auto" w:sz="6" w:space="0"/>
              <w:left w:val="dotted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77" w:type="dxa"/>
            <w:tcBorders>
              <w:top w:val="double" w:color="auto" w:sz="6" w:space="0"/>
              <w:left w:val="dotted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金額は右詰、金額の先頭には￥マークをつけてください）</w:t>
      </w: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  <w:r>
        <w:rPr>
          <w:rFonts w:hint="eastAsia" w:ascii="ＭＳ ゴシック" w:hAnsi="ＭＳ ゴシック" w:eastAsia="ＭＳ ゴシック"/>
          <w:sz w:val="24"/>
        </w:rPr>
        <w:t>見積内訳　　　　　　　　　　　　　　　　　　　　　　　　　　　　　</w:t>
      </w:r>
      <w:r>
        <w:rPr>
          <w:rFonts w:hint="eastAsia"/>
          <w:sz w:val="20"/>
        </w:rPr>
        <w:t>（単位：円）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6828"/>
        <w:gridCol w:w="2460"/>
      </w:tblGrid>
      <w:tr>
        <w:trPr>
          <w:trHeight w:val="384" w:hRule="atLeast"/>
        </w:trPr>
        <w:tc>
          <w:tcPr>
            <w:tcW w:w="68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　・　内　訳</w:t>
            </w:r>
          </w:p>
        </w:tc>
        <w:tc>
          <w:tcPr>
            <w:tcW w:w="246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</w:tr>
      <w:tr>
        <w:trPr>
          <w:trHeight w:val="384" w:hRule="atLeast"/>
        </w:trPr>
        <w:tc>
          <w:tcPr>
            <w:tcW w:w="68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pct5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pct5" w:color="auto" w:fill="auto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6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ア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6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イ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6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pct5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pct5" w:color="auto" w:fill="auto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6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ア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6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イ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6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pct5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pct5" w:color="auto" w:fill="auto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6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ア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682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イ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68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24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6828" w:type="dxa"/>
            <w:tcBorders>
              <w:top w:val="single" w:color="auto" w:sz="6" w:space="0"/>
              <w:left w:val="single" w:color="auto" w:sz="12" w:space="0"/>
              <w:bottom w:val="doub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消費税額及び地方消費税額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6828" w:type="dxa"/>
            <w:tcBorders>
              <w:top w:val="doub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60" w:type="dxa"/>
            <w:tcBorders>
              <w:top w:val="doub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注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：業務にかかる費用について、上記に分けて記入してください。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1"/>
        </w:rPr>
        <w:t>注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：見積内訳の項目・内訳は任意です。見積内訳の欄は、適宜追加して</w:t>
      </w:r>
      <w:bookmarkStart w:id="0" w:name="_GoBack"/>
      <w:bookmarkEnd w:id="0"/>
      <w:r>
        <w:rPr>
          <w:rFonts w:hint="eastAsia"/>
          <w:sz w:val="21"/>
        </w:rPr>
        <w:t>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1"/>
        </w:rPr>
        <w:t>注</w:t>
      </w:r>
      <w:r>
        <w:rPr>
          <w:rFonts w:hint="eastAsia"/>
          <w:sz w:val="21"/>
        </w:rPr>
        <w:t>3</w:t>
      </w:r>
      <w:r>
        <w:rPr>
          <w:rFonts w:hint="eastAsia"/>
          <w:sz w:val="21"/>
        </w:rPr>
        <w:t>：</w:t>
      </w:r>
      <w:r>
        <w:rPr>
          <w:rFonts w:hint="eastAsia"/>
          <w:sz w:val="21"/>
        </w:rPr>
        <w:t>A4</w:t>
      </w:r>
      <w:r>
        <w:rPr>
          <w:rFonts w:hint="eastAsia"/>
          <w:sz w:val="21"/>
        </w:rPr>
        <w:t>サイズ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枚以内で作成してください。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</w:rPr>
      <w:t>（様式</w:t>
    </w:r>
    <w:r>
      <w:rPr>
        <w:rFonts w:hint="eastAsia"/>
      </w:rPr>
      <w:t>6</w:t>
    </w:r>
    <w:r>
      <w:rPr>
        <w:rFonts w:hint="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2</Pages>
  <Words>5</Words>
  <Characters>255</Characters>
  <Application>JUST Note</Application>
  <Lines>76</Lines>
  <Paragraphs>32</Paragraphs>
  <Company>川越市役所</Company>
  <CharactersWithSpaces>329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2017-03-01T02:45:15Z</cp:lastPrinted>
  <dcterms:created xsi:type="dcterms:W3CDTF">2016-12-07T02:06:00Z</dcterms:created>
  <dcterms:modified xsi:type="dcterms:W3CDTF">2017-03-01T02:45:36Z</dcterms:modified>
  <cp:revision>5</cp:revision>
</cp:coreProperties>
</file>